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可调弯输送鞘</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20358"/>
      <w:bookmarkStart w:id="2" w:name="_Toc3240"/>
      <w:bookmarkStart w:id="3" w:name="_Toc1907"/>
      <w:bookmarkStart w:id="4" w:name="_Toc471310326"/>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可调弯输送鞘</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可调弯输送鞘</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国械注准20203030024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990856822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G4673645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50条</w:t>
            </w:r>
          </w:p>
        </w:tc>
      </w:tr>
      <w:tr w14:paraId="50080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5D8F">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B2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可调弯输送鞘</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C156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2E3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国械注准20203030024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2B42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990856823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45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G4673636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D784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6AEDCA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255B06FF">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bookmarkStart w:id="95" w:name="_GoBack"/>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bookmarkEnd w:id="95"/>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32749"/>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21519"/>
      <w:bookmarkStart w:id="50" w:name="_Toc3023"/>
      <w:bookmarkStart w:id="51" w:name="_Toc14829"/>
      <w:bookmarkStart w:id="52" w:name="_Toc648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4305"/>
      <w:bookmarkStart w:id="56" w:name="_Toc17857"/>
      <w:bookmarkStart w:id="57" w:name="_Toc22676"/>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12015"/>
      <w:bookmarkStart w:id="69" w:name="_Toc25638"/>
      <w:bookmarkStart w:id="70" w:name="_Toc27661"/>
      <w:bookmarkStart w:id="71" w:name="_Toc1135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2967"/>
      <w:bookmarkStart w:id="75" w:name="_Toc23967"/>
      <w:bookmarkStart w:id="76" w:name="_Toc2041"/>
      <w:bookmarkStart w:id="77" w:name="_Toc26969"/>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1369"/>
      <w:bookmarkStart w:id="82" w:name="_Toc31686"/>
      <w:bookmarkStart w:id="83" w:name="_Toc2480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F28F88A-941E-438A-95BF-5A0AA1EF971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CBEA280-9A19-4E83-B727-E061D0CC8A9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4C2DC5E-D9B8-47E2-97D2-25415C18552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2BB7574-9289-46CA-9A17-60D24584AC9A}"/>
  </w:font>
  <w:font w:name="方正小标宋_GBK">
    <w:panose1 w:val="02000000000000000000"/>
    <w:charset w:val="86"/>
    <w:family w:val="script"/>
    <w:pitch w:val="default"/>
    <w:sig w:usb0="A00002BF" w:usb1="38CF7CFA" w:usb2="00082016" w:usb3="00000000" w:csb0="00040001" w:csb1="00000000"/>
    <w:embedRegular r:id="rId5" w:fontKey="{87AACC32-690E-42E0-AE33-6D1C3466AE21}"/>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D5E25A8"/>
    <w:rsid w:val="0E0B7FF0"/>
    <w:rsid w:val="0E1153C6"/>
    <w:rsid w:val="0E9E41E7"/>
    <w:rsid w:val="0F8E65FA"/>
    <w:rsid w:val="117A5014"/>
    <w:rsid w:val="126D6DF3"/>
    <w:rsid w:val="127F05A0"/>
    <w:rsid w:val="136D78F8"/>
    <w:rsid w:val="140949FF"/>
    <w:rsid w:val="15C27EDB"/>
    <w:rsid w:val="15CC4977"/>
    <w:rsid w:val="162A4F7D"/>
    <w:rsid w:val="16A82A66"/>
    <w:rsid w:val="16AD379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2E314855"/>
    <w:rsid w:val="32425283"/>
    <w:rsid w:val="326E6078"/>
    <w:rsid w:val="3427766B"/>
    <w:rsid w:val="343706EB"/>
    <w:rsid w:val="351A08D0"/>
    <w:rsid w:val="3528784D"/>
    <w:rsid w:val="36334CE5"/>
    <w:rsid w:val="3A551407"/>
    <w:rsid w:val="3B033C36"/>
    <w:rsid w:val="3B295232"/>
    <w:rsid w:val="3CB274A9"/>
    <w:rsid w:val="3CF63839"/>
    <w:rsid w:val="3E5D4E8E"/>
    <w:rsid w:val="3F743B34"/>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815529"/>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0</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2026-05-13T03:32:29Z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